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48" w:rsidRPr="00D10AAB" w:rsidRDefault="00275B48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8D2896" w:rsidRDefault="002B37C2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контрольных </w:t>
      </w:r>
      <w:r w:rsidR="00275B48"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измерительных материалов для проведения</w:t>
      </w:r>
      <w:r w:rsidR="00563B00"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2016 году</w:t>
      </w:r>
      <w:r w:rsidR="00563B00"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</w:p>
    <w:p w:rsidR="008D2896" w:rsidRDefault="00563B00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промежуточной  аттестации по биологии </w:t>
      </w:r>
      <w:proofErr w:type="gramStart"/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8-го класса</w:t>
      </w:r>
    </w:p>
    <w:p w:rsidR="008D2896" w:rsidRDefault="00563B00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D2896" w:rsidRDefault="008D2896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выполнению работы</w:t>
      </w:r>
    </w:p>
    <w:p w:rsidR="008D2896" w:rsidRDefault="008D2896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896" w:rsidRDefault="008D2896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состоит из 2 частей, включающих в себя 20 заданий</w:t>
      </w:r>
      <w:r w:rsidR="0095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1B6" w:rsidRDefault="009521B6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экзаменационной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биологии отводится  40</w:t>
      </w:r>
      <w:r w:rsidRPr="008D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8D2896" w:rsidRDefault="008D2896" w:rsidP="008D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16  заданий (1 – 16</w:t>
      </w:r>
      <w:r w:rsidRPr="008D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 1-16 записываются в виде одной цифры, которая соответствует номеру правильного</w:t>
      </w:r>
      <w:r w:rsidR="00F3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ответа. Эту цифру запишите в поле ответа в тексте работы. Ответы к заданиям 17-18 записываются в виде последовательности цифр в поле ответа в тексте работы. К заданиям 19-20 следует дать развернутый ответ.</w:t>
      </w:r>
    </w:p>
    <w:p w:rsidR="00B94075" w:rsidRDefault="00B94075" w:rsidP="008D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896" w:rsidRPr="00832719" w:rsidRDefault="008D2896" w:rsidP="0083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7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32719">
        <w:rPr>
          <w:rFonts w:ascii="Times New Roman" w:hAnsi="Times New Roman" w:cs="Times New Roman"/>
          <w:sz w:val="24"/>
          <w:szCs w:val="24"/>
        </w:rPr>
        <w:t>Критерии  оценивание результатов:  за каждый правильный ответ в  </w:t>
      </w:r>
      <w:r w:rsidR="009521B6" w:rsidRPr="00832719">
        <w:rPr>
          <w:rFonts w:ascii="Times New Roman" w:hAnsi="Times New Roman" w:cs="Times New Roman"/>
          <w:sz w:val="24"/>
          <w:szCs w:val="24"/>
        </w:rPr>
        <w:t>1 части  </w:t>
      </w:r>
      <w:r w:rsidR="00B94075" w:rsidRPr="00832719">
        <w:rPr>
          <w:rFonts w:ascii="Times New Roman" w:hAnsi="Times New Roman" w:cs="Times New Roman"/>
          <w:sz w:val="24"/>
          <w:szCs w:val="24"/>
        </w:rPr>
        <w:t xml:space="preserve">(1-16) </w:t>
      </w:r>
      <w:r w:rsidRPr="00832719">
        <w:rPr>
          <w:rFonts w:ascii="Times New Roman" w:hAnsi="Times New Roman" w:cs="Times New Roman"/>
          <w:sz w:val="24"/>
          <w:szCs w:val="24"/>
        </w:rPr>
        <w:t xml:space="preserve">ставится 1 </w:t>
      </w:r>
      <w:r w:rsidR="00B94075" w:rsidRPr="00832719">
        <w:rPr>
          <w:rFonts w:ascii="Times New Roman" w:hAnsi="Times New Roman" w:cs="Times New Roman"/>
          <w:sz w:val="24"/>
          <w:szCs w:val="24"/>
        </w:rPr>
        <w:t>балл, в заданиях 17-18</w:t>
      </w:r>
      <w:r w:rsidRPr="00832719">
        <w:rPr>
          <w:rFonts w:ascii="Times New Roman" w:hAnsi="Times New Roman" w:cs="Times New Roman"/>
          <w:sz w:val="24"/>
          <w:szCs w:val="24"/>
        </w:rPr>
        <w:t xml:space="preserve"> – </w:t>
      </w:r>
      <w:r w:rsidR="00B94075" w:rsidRPr="00832719">
        <w:rPr>
          <w:rFonts w:ascii="Times New Roman" w:hAnsi="Times New Roman" w:cs="Times New Roman"/>
          <w:sz w:val="24"/>
          <w:szCs w:val="24"/>
        </w:rPr>
        <w:t xml:space="preserve">за правильно выполненное </w:t>
      </w:r>
      <w:r w:rsidRPr="00832719">
        <w:rPr>
          <w:rFonts w:ascii="Times New Roman" w:hAnsi="Times New Roman" w:cs="Times New Roman"/>
          <w:sz w:val="24"/>
          <w:szCs w:val="24"/>
        </w:rPr>
        <w:t xml:space="preserve"> 2 балла, если 1 ошибка – 1 балл, 2 ошибк</w:t>
      </w:r>
      <w:r w:rsidR="00B94075" w:rsidRPr="00832719">
        <w:rPr>
          <w:rFonts w:ascii="Times New Roman" w:hAnsi="Times New Roman" w:cs="Times New Roman"/>
          <w:sz w:val="24"/>
          <w:szCs w:val="24"/>
        </w:rPr>
        <w:t>и – 0 баллов и 19-20 - 3 балла.</w:t>
      </w:r>
      <w:proofErr w:type="gramEnd"/>
      <w:r w:rsidR="00B94075" w:rsidRPr="00832719">
        <w:rPr>
          <w:rFonts w:ascii="Times New Roman" w:hAnsi="Times New Roman" w:cs="Times New Roman"/>
          <w:sz w:val="24"/>
          <w:szCs w:val="24"/>
        </w:rPr>
        <w:t xml:space="preserve"> Сумма баллов – 26</w:t>
      </w:r>
      <w:r w:rsidRPr="0083271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94075" w:rsidRPr="00832719" w:rsidRDefault="00B94075" w:rsidP="00832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DA9" w:rsidRPr="00832719" w:rsidRDefault="008D2896" w:rsidP="0083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719">
        <w:rPr>
          <w:rFonts w:ascii="Times New Roman" w:hAnsi="Times New Roman" w:cs="Times New Roman"/>
          <w:sz w:val="24"/>
          <w:szCs w:val="24"/>
        </w:rPr>
        <w:t xml:space="preserve"> Шкала оценивания:  90 %  выполненных за</w:t>
      </w:r>
      <w:r w:rsidR="00B94075" w:rsidRPr="00832719">
        <w:rPr>
          <w:rFonts w:ascii="Times New Roman" w:hAnsi="Times New Roman" w:cs="Times New Roman"/>
          <w:sz w:val="24"/>
          <w:szCs w:val="24"/>
        </w:rPr>
        <w:t>даний – оценка «5»(от 23-26</w:t>
      </w:r>
      <w:r w:rsidRPr="00832719">
        <w:rPr>
          <w:rFonts w:ascii="Times New Roman" w:hAnsi="Times New Roman" w:cs="Times New Roman"/>
          <w:sz w:val="24"/>
          <w:szCs w:val="24"/>
        </w:rPr>
        <w:t xml:space="preserve"> баллов),  от 70 % д</w:t>
      </w:r>
      <w:r w:rsidR="00B94075" w:rsidRPr="00832719">
        <w:rPr>
          <w:rFonts w:ascii="Times New Roman" w:hAnsi="Times New Roman" w:cs="Times New Roman"/>
          <w:sz w:val="24"/>
          <w:szCs w:val="24"/>
        </w:rPr>
        <w:t>о 90% выполненных заданий (от 19 – 22</w:t>
      </w:r>
      <w:r w:rsidRPr="00832719">
        <w:rPr>
          <w:rFonts w:ascii="Times New Roman" w:hAnsi="Times New Roman" w:cs="Times New Roman"/>
          <w:sz w:val="24"/>
          <w:szCs w:val="24"/>
        </w:rPr>
        <w:t xml:space="preserve"> </w:t>
      </w:r>
      <w:r w:rsidR="00B94075" w:rsidRPr="00832719">
        <w:rPr>
          <w:rFonts w:ascii="Times New Roman" w:hAnsi="Times New Roman" w:cs="Times New Roman"/>
          <w:sz w:val="24"/>
          <w:szCs w:val="24"/>
        </w:rPr>
        <w:t>баллов) - оценка «4», от 15 – 18</w:t>
      </w:r>
      <w:r w:rsidR="00211DA9" w:rsidRPr="00832719">
        <w:rPr>
          <w:rFonts w:ascii="Times New Roman" w:hAnsi="Times New Roman" w:cs="Times New Roman"/>
          <w:sz w:val="24"/>
          <w:szCs w:val="24"/>
        </w:rPr>
        <w:t xml:space="preserve"> баллов оценка «3».</w:t>
      </w:r>
    </w:p>
    <w:p w:rsidR="00211DA9" w:rsidRPr="00832719" w:rsidRDefault="00211DA9" w:rsidP="00832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27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327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2719">
        <w:rPr>
          <w:rFonts w:ascii="Times New Roman" w:hAnsi="Times New Roman" w:cs="Times New Roman"/>
          <w:b/>
          <w:sz w:val="24"/>
          <w:szCs w:val="24"/>
        </w:rPr>
        <w:t xml:space="preserve">  Часть1</w:t>
      </w:r>
    </w:p>
    <w:p w:rsidR="00211DA9" w:rsidRPr="00832719" w:rsidRDefault="00211DA9" w:rsidP="00832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B48" w:rsidRPr="00211DA9" w:rsidRDefault="00275B48" w:rsidP="00211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с выбором одного верного ответа из четырех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B00" w:rsidRPr="00D10AAB" w:rsidRDefault="00563B00" w:rsidP="00275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D10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Какую роль играет ядро в клетке?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запас питательных веществ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связь между органоидами и частями клетки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поступлению веще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сходство материнской клетки с 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дочерними</w:t>
      </w:r>
      <w:proofErr w:type="gramEnd"/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кости в скелете человека соединены неподвижно?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Плечевая и локтевая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Ребра и грудина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Мозгового отдела черепа</w:t>
      </w:r>
    </w:p>
    <w:p w:rsidR="00275B48" w:rsidRPr="00D10AAB" w:rsidRDefault="00D10AAB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Грудного отдела позвоночника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 свертывании крови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Гемоглобин превращается в оксигемоглобин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Растворимый белок фибриноген превращается в нерастворимый фибрин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Образуются гормоны и 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 активные вещества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содержание гемоглобина в крови.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Какая кровь у млекопитающих животных и человека течет в венах большого круга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кровообращения?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</w:t>
      </w:r>
      <w:proofErr w:type="gramEnd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углекислым газом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Насыщенная</w:t>
      </w:r>
      <w:proofErr w:type="gramEnd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кислородом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Наложение шины на сломанную конечность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 ее отек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Замедляет кровотечение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Предупреждает смещение сломанных костей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 проникновению микроорганизмов в место перелома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Дыхание обеспечивает организм энергией за счет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 органических веществ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Окисления органических веществ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Поглощения солнечной энергии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Круговорота веществ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Барьерная роль печени в организме человека состоит в том, что в ней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желчь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Обезвреживаются ядовитые вещества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гликоген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 превращается в глюкозу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Согревание воздуха в дыхательных путях происходит благодаря тому, что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стенки выстланы реснитчатым эпителием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стенках располагаются железы, выделяющие слизь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стенках разветвляются мелкие кровеносные сосуды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в легкие воздух поступает очень медленно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Скопление тел нейронов вне центральной нервной системы образуют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Нервы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Нервные узлы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Спинной мозг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Вегетативную нервную систему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 возникновению близорукости может привести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обмена веществ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лежа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возбудимость нервной системы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на расстоянии 30 – 35 см от глаз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У человека в связи с </w:t>
      </w:r>
      <w:proofErr w:type="spellStart"/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прямохождением</w:t>
      </w:r>
      <w:proofErr w:type="spellEnd"/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процессе эволюции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Сформировался свод стопы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Когти превратились в ногти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Срослись фаланги пальцев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противопоставлен всем остальным.</w:t>
      </w: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Какая наука изучает процессы жизнедеятельности, происходящие в организме человека?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13.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деления клетки заключается в увеличении числа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 в половых клетках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 с набором хромосом, равным материнской клетке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 ДНК по сравнению с материнской клеткой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Митохондрий в дочерних клетках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Межклеточное вещество в костной ткани человека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Напоминает хрящ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Внутренняя среда организма образована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Клетками тела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брюшной полости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Кровью, межклеточной жидкостью, лимфой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Содержимым желудка и кишечника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</w:t>
      </w: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Причина непрерывного движения крови по сосудам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давление в артериях и низкое в венах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Одинаковое давление в артериях и венах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давления при движении крови по сосудам от артерий к венам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кровяное давление в капиллярах по сравнению с артериями</w:t>
      </w:r>
    </w:p>
    <w:p w:rsidR="00367FC5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B48" w:rsidRDefault="00211DA9" w:rsidP="00211DA9">
      <w:pPr>
        <w:spacing w:after="0" w:line="240" w:lineRule="auto"/>
        <w:ind w:right="1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367FC5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с выбором нескольких верных ответов из шести</w:t>
      </w:r>
    </w:p>
    <w:p w:rsidR="00367FC5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B48" w:rsidRPr="00367FC5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8D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F3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Выпишите цифры</w:t>
      </w:r>
      <w:r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обозначающие верные элементы ответа на вопрос:   чем скелет человека отличается от скелета млекопитающих животных?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 не имеет изгибов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Грудная клетка сжата в </w:t>
      </w:r>
      <w:proofErr w:type="spell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</w:t>
      </w:r>
      <w:proofErr w:type="spellEnd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брюшном направлении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Грудная клетка сжата с боков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 имеет S образную форму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 сводчатая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 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отдел черепа массивный</w:t>
      </w:r>
    </w:p>
    <w:p w:rsidR="00275B48" w:rsidRPr="00367FC5" w:rsidRDefault="008D2896" w:rsidP="00275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</w:t>
      </w:r>
      <w:r w:rsidR="00275B48" w:rsidRPr="003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75B48" w:rsidRPr="0036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 капиллярах большого круга кровообращения происходит: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Превращение артериальной крови в 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венозную</w:t>
      </w:r>
      <w:proofErr w:type="gramEnd"/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крови кислородом, поступающим из тканей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кровь углекислого газа и продуктов тканевого обмена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Фильтрация крови с образованием первичной мочи</w:t>
      </w:r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Превращение венозной крови в </w:t>
      </w:r>
      <w:proofErr w:type="gramStart"/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артериальную</w:t>
      </w:r>
      <w:proofErr w:type="gramEnd"/>
    </w:p>
    <w:p w:rsidR="00275B48" w:rsidRPr="00D10AAB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</w:t>
      </w:r>
      <w:r w:rsidR="00275B48"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кровотока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8D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признаки класса, к которому относится человек.</w:t>
      </w:r>
    </w:p>
    <w:p w:rsidR="00275B48" w:rsidRPr="00D10AAB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8D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ошибки в тексте и объясните их.</w:t>
      </w:r>
    </w:p>
    <w:p w:rsidR="00275B48" w:rsidRDefault="00275B48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человека это - </w:t>
      </w:r>
      <w:proofErr w:type="spellStart"/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трехкамерный</w:t>
      </w:r>
      <w:proofErr w:type="spellEnd"/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мышечный орган. 2. Оно помещается в околосердечной сумке из соединительной ткани, внутри которой находится жидкость, уменьшающая трение при сокращениях. 3.Сердечная мышца сильнее развита в правом желудочке, так как он качает кровь по большому кругу кровообращения. 4. Между левым и правым желудочками находится неполная межжелудочковая перегородка, поэтому кровь в большом круге кровообращения смешанная.</w:t>
      </w:r>
    </w:p>
    <w:p w:rsidR="00367FC5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FC5" w:rsidRPr="00D10AAB" w:rsidRDefault="00211DA9" w:rsidP="00211D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67FC5"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367FC5" w:rsidRPr="00D10AAB" w:rsidRDefault="00367FC5" w:rsidP="003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7FC5" w:rsidRPr="00D10AAB" w:rsidRDefault="00367FC5" w:rsidP="00211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367FC5" w:rsidRPr="00D10AAB" w:rsidRDefault="00367FC5" w:rsidP="003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выбором одного верного ответа</w:t>
      </w:r>
    </w:p>
    <w:tbl>
      <w:tblPr>
        <w:tblW w:w="850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1843"/>
      </w:tblGrid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Ответ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ind w:right="-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67FC5" w:rsidRPr="00D10AAB" w:rsidTr="00367FC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67FC5" w:rsidRPr="00D10AAB" w:rsidRDefault="00367FC5" w:rsidP="00211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</w:p>
    <w:p w:rsidR="00367FC5" w:rsidRPr="00D10AAB" w:rsidRDefault="00367FC5" w:rsidP="003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выбором нескольких верных ответов.</w:t>
      </w:r>
    </w:p>
    <w:tbl>
      <w:tblPr>
        <w:tblW w:w="10494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666"/>
      </w:tblGrid>
      <w:tr w:rsidR="00367FC5" w:rsidRPr="00D10AAB" w:rsidTr="00367F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367FC5">
            <w:pPr>
              <w:spacing w:after="0" w:line="0" w:lineRule="atLeast"/>
              <w:ind w:right="5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67FC5" w:rsidRPr="00D10AAB" w:rsidTr="00367F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1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67FC5" w:rsidRPr="00D10AAB" w:rsidTr="00367F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211DA9" w:rsidP="007522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</w:tbl>
    <w:p w:rsidR="00367FC5" w:rsidRPr="00D10AAB" w:rsidRDefault="00367FC5" w:rsidP="008D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FC5" w:rsidRPr="00D10AAB" w:rsidRDefault="00367FC5" w:rsidP="00367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1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Элементы ответа:</w:t>
      </w:r>
    </w:p>
    <w:p w:rsidR="00367FC5" w:rsidRPr="00D10AAB" w:rsidRDefault="00367FC5" w:rsidP="00367F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покрыто волосами или шерстью.</w:t>
      </w:r>
    </w:p>
    <w:p w:rsidR="00367FC5" w:rsidRPr="00D10AAB" w:rsidRDefault="00367FC5" w:rsidP="00367F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молочные железы.</w:t>
      </w:r>
    </w:p>
    <w:p w:rsidR="00367FC5" w:rsidRPr="00D10AAB" w:rsidRDefault="00367FC5" w:rsidP="00367F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ногти, когти.</w:t>
      </w:r>
    </w:p>
    <w:p w:rsidR="00367FC5" w:rsidRPr="00D10AAB" w:rsidRDefault="00367FC5" w:rsidP="00367F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Вскармливание детенышей молоком.</w:t>
      </w:r>
    </w:p>
    <w:p w:rsidR="00367FC5" w:rsidRPr="00D10AAB" w:rsidRDefault="00367FC5" w:rsidP="00367F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Плацентарное развитие.</w:t>
      </w:r>
    </w:p>
    <w:p w:rsidR="00367FC5" w:rsidRPr="00D10AAB" w:rsidRDefault="00367FC5" w:rsidP="00367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1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1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64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367FC5" w:rsidRPr="00D10AAB" w:rsidTr="00FF33D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верного ответа</w:t>
            </w:r>
          </w:p>
          <w:p w:rsidR="00367FC5" w:rsidRPr="00D10AAB" w:rsidRDefault="00367FC5" w:rsidP="00367FC5">
            <w:pPr>
              <w:spacing w:after="0" w:line="0" w:lineRule="atLeast"/>
              <w:ind w:right="4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</w:tr>
      <w:tr w:rsidR="00367FC5" w:rsidRPr="00D10AAB" w:rsidTr="00FF33D1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ошибки в предложениях 1,3,4.</w:t>
            </w:r>
          </w:p>
          <w:p w:rsidR="00367FC5" w:rsidRPr="00D10AAB" w:rsidRDefault="00367FC5" w:rsidP="007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ответа:</w:t>
            </w:r>
          </w:p>
          <w:p w:rsidR="00367FC5" w:rsidRPr="00D10AAB" w:rsidRDefault="00367FC5" w:rsidP="00752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у человека четырехкамерное.</w:t>
            </w:r>
          </w:p>
          <w:p w:rsidR="00367FC5" w:rsidRPr="00D10AAB" w:rsidRDefault="00367FC5" w:rsidP="007522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 развит левый  желудочек.</w:t>
            </w:r>
          </w:p>
          <w:p w:rsidR="00367FC5" w:rsidRPr="00D10AAB" w:rsidRDefault="00367FC5" w:rsidP="0075229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Межжелудочная</w:t>
            </w:r>
            <w:proofErr w:type="spellEnd"/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перегородка полная, и кровь разделена </w:t>
            </w:r>
            <w:proofErr w:type="gramStart"/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венозную и артериальную.</w:t>
            </w:r>
          </w:p>
        </w:tc>
      </w:tr>
    </w:tbl>
    <w:p w:rsidR="00367FC5" w:rsidRPr="00D10AAB" w:rsidRDefault="00367FC5" w:rsidP="003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Pr="00D10AAB" w:rsidRDefault="00367FC5" w:rsidP="00367FC5">
      <w:pPr>
        <w:tabs>
          <w:tab w:val="left" w:pos="7797"/>
        </w:tabs>
        <w:spacing w:after="0" w:line="240" w:lineRule="auto"/>
        <w:ind w:right="1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FC5" w:rsidRDefault="00367FC5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BCE" w:rsidRDefault="00841BCE" w:rsidP="0027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Default="00313DB5">
      <w:pPr>
        <w:rPr>
          <w:rFonts w:ascii="Times New Roman" w:hAnsi="Times New Roman" w:cs="Times New Roman"/>
          <w:sz w:val="24"/>
          <w:szCs w:val="24"/>
        </w:rPr>
      </w:pPr>
    </w:p>
    <w:p w:rsidR="00313DB5" w:rsidRPr="00D10AAB" w:rsidRDefault="00313DB5">
      <w:pPr>
        <w:rPr>
          <w:rFonts w:ascii="Times New Roman" w:hAnsi="Times New Roman" w:cs="Times New Roman"/>
          <w:sz w:val="24"/>
          <w:szCs w:val="24"/>
        </w:rPr>
      </w:pPr>
    </w:p>
    <w:sectPr w:rsidR="00313DB5" w:rsidRPr="00D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BB4"/>
    <w:multiLevelType w:val="multilevel"/>
    <w:tmpl w:val="1668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5D27"/>
    <w:multiLevelType w:val="multilevel"/>
    <w:tmpl w:val="EFB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77AE7"/>
    <w:multiLevelType w:val="multilevel"/>
    <w:tmpl w:val="83E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76EFD"/>
    <w:multiLevelType w:val="multilevel"/>
    <w:tmpl w:val="39F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53CE4"/>
    <w:multiLevelType w:val="multilevel"/>
    <w:tmpl w:val="4F0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8"/>
    <w:rsid w:val="0009641B"/>
    <w:rsid w:val="00127598"/>
    <w:rsid w:val="00211DA9"/>
    <w:rsid w:val="00275B48"/>
    <w:rsid w:val="002A5C2C"/>
    <w:rsid w:val="002B37C2"/>
    <w:rsid w:val="002F438E"/>
    <w:rsid w:val="00313DB5"/>
    <w:rsid w:val="0033785B"/>
    <w:rsid w:val="00367FC5"/>
    <w:rsid w:val="00387B1E"/>
    <w:rsid w:val="00405B58"/>
    <w:rsid w:val="00440F55"/>
    <w:rsid w:val="00563B00"/>
    <w:rsid w:val="005A52AD"/>
    <w:rsid w:val="00646DC2"/>
    <w:rsid w:val="0075796F"/>
    <w:rsid w:val="007E1FB1"/>
    <w:rsid w:val="007E44EB"/>
    <w:rsid w:val="00832719"/>
    <w:rsid w:val="00841BCE"/>
    <w:rsid w:val="0085136B"/>
    <w:rsid w:val="0089248B"/>
    <w:rsid w:val="008D2896"/>
    <w:rsid w:val="009521B6"/>
    <w:rsid w:val="00A42868"/>
    <w:rsid w:val="00A62009"/>
    <w:rsid w:val="00AD73D5"/>
    <w:rsid w:val="00B94075"/>
    <w:rsid w:val="00CC3820"/>
    <w:rsid w:val="00D10AAB"/>
    <w:rsid w:val="00D23D68"/>
    <w:rsid w:val="00D902D1"/>
    <w:rsid w:val="00E037E5"/>
    <w:rsid w:val="00F336BF"/>
    <w:rsid w:val="00F7094F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D2896"/>
  </w:style>
  <w:style w:type="paragraph" w:customStyle="1" w:styleId="c24">
    <w:name w:val="c24"/>
    <w:basedOn w:val="a"/>
    <w:rsid w:val="008D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D2896"/>
  </w:style>
  <w:style w:type="character" w:customStyle="1" w:styleId="apple-converted-space">
    <w:name w:val="apple-converted-space"/>
    <w:basedOn w:val="a0"/>
    <w:rsid w:val="008D2896"/>
  </w:style>
  <w:style w:type="character" w:customStyle="1" w:styleId="c0">
    <w:name w:val="c0"/>
    <w:basedOn w:val="a0"/>
    <w:rsid w:val="008D2896"/>
  </w:style>
  <w:style w:type="paragraph" w:styleId="a3">
    <w:name w:val="No Spacing"/>
    <w:uiPriority w:val="1"/>
    <w:qFormat/>
    <w:rsid w:val="00B94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D2896"/>
  </w:style>
  <w:style w:type="paragraph" w:customStyle="1" w:styleId="c24">
    <w:name w:val="c24"/>
    <w:basedOn w:val="a"/>
    <w:rsid w:val="008D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D2896"/>
  </w:style>
  <w:style w:type="character" w:customStyle="1" w:styleId="apple-converted-space">
    <w:name w:val="apple-converted-space"/>
    <w:basedOn w:val="a0"/>
    <w:rsid w:val="008D2896"/>
  </w:style>
  <w:style w:type="character" w:customStyle="1" w:styleId="c0">
    <w:name w:val="c0"/>
    <w:basedOn w:val="a0"/>
    <w:rsid w:val="008D2896"/>
  </w:style>
  <w:style w:type="paragraph" w:styleId="a3">
    <w:name w:val="No Spacing"/>
    <w:uiPriority w:val="1"/>
    <w:qFormat/>
    <w:rsid w:val="00B9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2015-12-07T20:31:00Z</dcterms:created>
  <dcterms:modified xsi:type="dcterms:W3CDTF">2015-12-08T19:53:00Z</dcterms:modified>
</cp:coreProperties>
</file>